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BB6C" w14:textId="2F46484E" w:rsidR="006E3D4A" w:rsidRDefault="006E3D4A" w:rsidP="00C112BA">
      <w:pPr>
        <w:ind w:right="-1"/>
        <w:jc w:val="right"/>
      </w:pPr>
      <w:r>
        <w:rPr>
          <w:caps/>
        </w:rPr>
        <w:t>1.</w:t>
      </w:r>
      <w:r>
        <w:t>pielikums</w:t>
      </w:r>
    </w:p>
    <w:p w14:paraId="58DBF499" w14:textId="7F962D12" w:rsidR="00494F65" w:rsidRPr="00BA45CF" w:rsidRDefault="00494F65" w:rsidP="00494F65">
      <w:pPr>
        <w:ind w:right="-1"/>
        <w:jc w:val="center"/>
        <w:rPr>
          <w:b/>
          <w:caps/>
          <w:sz w:val="28"/>
          <w:szCs w:val="28"/>
        </w:rPr>
      </w:pPr>
      <w:r w:rsidRPr="00BA45CF">
        <w:rPr>
          <w:b/>
          <w:caps/>
          <w:sz w:val="28"/>
          <w:szCs w:val="28"/>
        </w:rPr>
        <w:t>Tehniskā</w:t>
      </w:r>
      <w:r w:rsidR="001801A0">
        <w:rPr>
          <w:b/>
          <w:caps/>
          <w:sz w:val="28"/>
          <w:szCs w:val="28"/>
        </w:rPr>
        <w:t>S</w:t>
      </w:r>
      <w:r w:rsidRPr="00BA45CF">
        <w:rPr>
          <w:b/>
          <w:caps/>
          <w:sz w:val="28"/>
          <w:szCs w:val="28"/>
        </w:rPr>
        <w:t xml:space="preserve"> specifikācija</w:t>
      </w:r>
      <w:r w:rsidR="001801A0">
        <w:rPr>
          <w:b/>
          <w:caps/>
          <w:sz w:val="28"/>
          <w:szCs w:val="28"/>
        </w:rPr>
        <w:t>S</w:t>
      </w:r>
    </w:p>
    <w:p w14:paraId="7C00EE72" w14:textId="47A5CBC2" w:rsidR="00494F65" w:rsidRDefault="00BC5473" w:rsidP="00494F65">
      <w:pPr>
        <w:ind w:right="84"/>
        <w:jc w:val="center"/>
        <w:rPr>
          <w:b/>
          <w:bCs/>
          <w:sz w:val="28"/>
          <w:szCs w:val="28"/>
          <w:lang w:eastAsia="x-none"/>
        </w:rPr>
      </w:pPr>
      <w:r w:rsidRPr="0033238D">
        <w:rPr>
          <w:b/>
          <w:bCs/>
          <w:sz w:val="28"/>
          <w:szCs w:val="28"/>
          <w:lang w:eastAsia="x-none"/>
        </w:rPr>
        <w:t>Topogrāfiskā uzmērīšana</w:t>
      </w:r>
      <w:r>
        <w:rPr>
          <w:b/>
          <w:bCs/>
          <w:sz w:val="28"/>
          <w:szCs w:val="28"/>
          <w:lang w:eastAsia="x-none"/>
        </w:rPr>
        <w:t xml:space="preserve"> </w:t>
      </w:r>
      <w:r w:rsidR="00EE49C5">
        <w:rPr>
          <w:b/>
          <w:bCs/>
          <w:sz w:val="28"/>
          <w:szCs w:val="28"/>
          <w:lang w:eastAsia="x-none"/>
        </w:rPr>
        <w:t>vairākiem ielu posmiem</w:t>
      </w:r>
      <w:r w:rsidR="00CE268A">
        <w:rPr>
          <w:b/>
          <w:bCs/>
          <w:sz w:val="28"/>
          <w:szCs w:val="28"/>
          <w:lang w:eastAsia="x-none"/>
        </w:rPr>
        <w:t xml:space="preserve"> (Objekts Nr.</w:t>
      </w:r>
      <w:r w:rsidR="005E1B74">
        <w:rPr>
          <w:b/>
          <w:bCs/>
          <w:sz w:val="28"/>
          <w:szCs w:val="28"/>
          <w:lang w:eastAsia="x-none"/>
        </w:rPr>
        <w:t>3</w:t>
      </w:r>
      <w:r w:rsidR="00CE268A">
        <w:rPr>
          <w:b/>
          <w:bCs/>
          <w:sz w:val="28"/>
          <w:szCs w:val="28"/>
          <w:lang w:eastAsia="x-none"/>
        </w:rPr>
        <w:t>)</w:t>
      </w:r>
    </w:p>
    <w:p w14:paraId="5AC71256" w14:textId="77777777" w:rsidR="00BC5473" w:rsidRPr="0077611A" w:rsidRDefault="00BC5473" w:rsidP="00494F65">
      <w:pPr>
        <w:ind w:right="84"/>
        <w:jc w:val="center"/>
        <w:rPr>
          <w:sz w:val="28"/>
          <w:szCs w:val="28"/>
        </w:rPr>
      </w:pPr>
    </w:p>
    <w:p w14:paraId="4AC877E9" w14:textId="77777777" w:rsidR="00494F65" w:rsidRPr="0077611A" w:rsidRDefault="00494F65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</w:pPr>
      <w:r w:rsidRPr="0077611A">
        <w:rPr>
          <w:b/>
        </w:rPr>
        <w:t>Vispārīgā informācija.</w:t>
      </w:r>
    </w:p>
    <w:p w14:paraId="07AD0016" w14:textId="77777777" w:rsidR="00494F65" w:rsidRPr="0077611A" w:rsidRDefault="00494F65" w:rsidP="00494F65">
      <w:pPr>
        <w:tabs>
          <w:tab w:val="num" w:pos="1077"/>
        </w:tabs>
        <w:ind w:left="450" w:right="50"/>
        <w:jc w:val="both"/>
      </w:pPr>
    </w:p>
    <w:p w14:paraId="12E908B0" w14:textId="5E28CA7C" w:rsidR="00494F65" w:rsidRPr="0077611A" w:rsidRDefault="003258D9" w:rsidP="00BC5473">
      <w:pPr>
        <w:ind w:left="450" w:right="50" w:firstLine="270"/>
        <w:jc w:val="both"/>
        <w:rPr>
          <w:b/>
        </w:rPr>
      </w:pPr>
      <w:r>
        <w:t>B</w:t>
      </w:r>
      <w:r w:rsidR="00494F65" w:rsidRPr="0077611A">
        <w:t>ūvniecības ieceres dokumentācij</w:t>
      </w:r>
      <w:r>
        <w:t xml:space="preserve">as sagatavošanai </w:t>
      </w:r>
      <w:r w:rsidR="00494F65" w:rsidRPr="0077611A">
        <w:t xml:space="preserve">nepieciešams veikt topogrāfisko uzmērīšanu un izstrādāt topogrāfisko </w:t>
      </w:r>
      <w:r w:rsidR="00EE49C5">
        <w:t>vairākiem ielu posmiem, Jelgavā</w:t>
      </w:r>
      <w:r w:rsidR="00BC5473">
        <w:t>.</w:t>
      </w:r>
    </w:p>
    <w:p w14:paraId="10FF005D" w14:textId="77777777" w:rsidR="00494F65" w:rsidRPr="0077611A" w:rsidRDefault="00494F65" w:rsidP="00494F65"/>
    <w:p w14:paraId="21BD9AA5" w14:textId="77777777" w:rsidR="00494F65" w:rsidRPr="0077611A" w:rsidRDefault="00494F65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  <w:rPr>
          <w:b/>
          <w:bCs/>
        </w:rPr>
      </w:pPr>
      <w:r w:rsidRPr="0077611A">
        <w:rPr>
          <w:b/>
          <w:bCs/>
        </w:rPr>
        <w:t>Līguma priekšmets.</w:t>
      </w:r>
    </w:p>
    <w:p w14:paraId="01E281E3" w14:textId="77777777" w:rsidR="00494F65" w:rsidRPr="0077611A" w:rsidRDefault="00494F65" w:rsidP="00494F65">
      <w:pPr>
        <w:tabs>
          <w:tab w:val="num" w:pos="1077"/>
        </w:tabs>
        <w:ind w:left="450" w:right="50"/>
        <w:jc w:val="both"/>
        <w:rPr>
          <w:b/>
          <w:bCs/>
        </w:rPr>
      </w:pPr>
    </w:p>
    <w:p w14:paraId="7F633D88" w14:textId="11DDA229" w:rsidR="00EE49C5" w:rsidRDefault="00494F65" w:rsidP="00BC5473">
      <w:pPr>
        <w:ind w:left="450" w:right="50" w:firstLine="270"/>
        <w:jc w:val="both"/>
      </w:pPr>
      <w:r w:rsidRPr="0077611A">
        <w:t xml:space="preserve">Veikt topogrāfisko uzmērīšanu </w:t>
      </w:r>
      <w:r w:rsidR="005E1B74">
        <w:t xml:space="preserve">Pasta ielas posmam, Jāņa ielas posmam, Zemgales prospekta ielas posmam, Palīdzības ielas posmam, Sporta ielas posmam </w:t>
      </w:r>
      <w:r w:rsidR="00EE49C5">
        <w:t xml:space="preserve">saskaņā ar 6.punktā </w:t>
      </w:r>
      <w:r w:rsidR="001011D0">
        <w:t>pievienoto shēmu</w:t>
      </w:r>
      <w:r w:rsidR="00EE49C5">
        <w:t xml:space="preserve"> (</w:t>
      </w:r>
      <w:r w:rsidR="001011D0">
        <w:t>attēlu</w:t>
      </w:r>
      <w:r w:rsidR="00EE49C5">
        <w:t>).</w:t>
      </w:r>
    </w:p>
    <w:p w14:paraId="5F5EBC97" w14:textId="77777777" w:rsidR="00494F65" w:rsidRPr="0077611A" w:rsidRDefault="00494F65" w:rsidP="00494F65">
      <w:pPr>
        <w:ind w:firstLine="284"/>
        <w:jc w:val="right"/>
        <w:rPr>
          <w:i/>
        </w:rPr>
      </w:pPr>
      <w:r w:rsidRPr="0077611A">
        <w:rPr>
          <w:i/>
        </w:rPr>
        <w:t>Tabula Nr.1</w:t>
      </w:r>
    </w:p>
    <w:p w14:paraId="5075E4F7" w14:textId="77777777" w:rsidR="00494F65" w:rsidRPr="0077611A" w:rsidRDefault="00494F65" w:rsidP="00494F65">
      <w:pPr>
        <w:ind w:firstLine="284"/>
        <w:jc w:val="right"/>
        <w:rPr>
          <w:i/>
        </w:rPr>
      </w:pPr>
    </w:p>
    <w:tbl>
      <w:tblPr>
        <w:tblW w:w="46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927"/>
        <w:gridCol w:w="1987"/>
        <w:gridCol w:w="1138"/>
        <w:gridCol w:w="1243"/>
        <w:gridCol w:w="1173"/>
        <w:gridCol w:w="1172"/>
      </w:tblGrid>
      <w:tr w:rsidR="00286F68" w:rsidRPr="0077611A" w14:paraId="7C3F90B0" w14:textId="6DA31FA8" w:rsidTr="00787A90">
        <w:trPr>
          <w:trHeight w:val="720"/>
          <w:jc w:val="center"/>
        </w:trPr>
        <w:tc>
          <w:tcPr>
            <w:tcW w:w="262" w:type="pct"/>
            <w:vAlign w:val="center"/>
            <w:hideMark/>
          </w:tcPr>
          <w:p w14:paraId="55DDB816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057" w:type="pct"/>
            <w:vAlign w:val="center"/>
            <w:hideMark/>
          </w:tcPr>
          <w:p w14:paraId="35EC1476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Objekts</w:t>
            </w:r>
          </w:p>
        </w:tc>
        <w:tc>
          <w:tcPr>
            <w:tcW w:w="1090" w:type="pct"/>
            <w:vAlign w:val="center"/>
            <w:hideMark/>
          </w:tcPr>
          <w:p w14:paraId="3CD9BEFF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Mērķis</w:t>
            </w:r>
          </w:p>
        </w:tc>
        <w:tc>
          <w:tcPr>
            <w:tcW w:w="624" w:type="pct"/>
            <w:vAlign w:val="center"/>
            <w:hideMark/>
          </w:tcPr>
          <w:p w14:paraId="08810519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Mērvienība</w:t>
            </w:r>
          </w:p>
        </w:tc>
        <w:tc>
          <w:tcPr>
            <w:tcW w:w="682" w:type="pct"/>
            <w:vAlign w:val="center"/>
            <w:hideMark/>
          </w:tcPr>
          <w:p w14:paraId="58AD35FF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Aptuvenā uzmērāmā platība*, ha</w:t>
            </w:r>
          </w:p>
        </w:tc>
        <w:tc>
          <w:tcPr>
            <w:tcW w:w="643" w:type="pct"/>
            <w:vAlign w:val="center"/>
          </w:tcPr>
          <w:p w14:paraId="07FD4E08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Darba versiju Pasūtītājam iesūtīt e-pastā</w:t>
            </w:r>
          </w:p>
        </w:tc>
        <w:tc>
          <w:tcPr>
            <w:tcW w:w="643" w:type="pct"/>
            <w:vAlign w:val="center"/>
            <w:hideMark/>
          </w:tcPr>
          <w:p w14:paraId="1BA74CF2" w14:textId="39F7BFBE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Darb</w:t>
            </w:r>
            <w:r>
              <w:rPr>
                <w:sz w:val="20"/>
                <w:szCs w:val="20"/>
                <w:lang w:eastAsia="en-US"/>
              </w:rPr>
              <w:t>a</w:t>
            </w:r>
            <w:r w:rsidRPr="0077611A">
              <w:rPr>
                <w:sz w:val="20"/>
                <w:szCs w:val="20"/>
                <w:lang w:eastAsia="en-US"/>
              </w:rPr>
              <w:t xml:space="preserve"> izpildes termiņš no līguma noslēgšanas dienas</w:t>
            </w:r>
          </w:p>
        </w:tc>
      </w:tr>
      <w:tr w:rsidR="00286F68" w:rsidRPr="0077611A" w14:paraId="2129C9FE" w14:textId="202AFDE4" w:rsidTr="00787A90">
        <w:trPr>
          <w:trHeight w:val="510"/>
          <w:jc w:val="center"/>
        </w:trPr>
        <w:tc>
          <w:tcPr>
            <w:tcW w:w="262" w:type="pct"/>
            <w:vAlign w:val="center"/>
          </w:tcPr>
          <w:p w14:paraId="36788EFF" w14:textId="540C0BEF" w:rsidR="00286F68" w:rsidRPr="009938DC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57" w:type="pct"/>
            <w:vAlign w:val="center"/>
          </w:tcPr>
          <w:p w14:paraId="4A12AC52" w14:textId="65B7F7D3" w:rsidR="00286F68" w:rsidRPr="009938DC" w:rsidRDefault="005E1B74" w:rsidP="00EE49C5">
            <w:pPr>
              <w:jc w:val="center"/>
              <w:rPr>
                <w:sz w:val="20"/>
                <w:szCs w:val="20"/>
              </w:rPr>
            </w:pPr>
            <w:r w:rsidRPr="005E1B74">
              <w:rPr>
                <w:sz w:val="20"/>
                <w:szCs w:val="20"/>
              </w:rPr>
              <w:t xml:space="preserve">Pasta ielas </w:t>
            </w:r>
            <w:r>
              <w:rPr>
                <w:sz w:val="20"/>
                <w:szCs w:val="20"/>
              </w:rPr>
              <w:t>posms</w:t>
            </w:r>
            <w:r w:rsidRPr="005E1B74">
              <w:rPr>
                <w:sz w:val="20"/>
                <w:szCs w:val="20"/>
              </w:rPr>
              <w:t xml:space="preserve">, Jāņa ielas </w:t>
            </w:r>
            <w:r>
              <w:rPr>
                <w:sz w:val="20"/>
                <w:szCs w:val="20"/>
              </w:rPr>
              <w:t>posms</w:t>
            </w:r>
            <w:r w:rsidRPr="005E1B74">
              <w:rPr>
                <w:sz w:val="20"/>
                <w:szCs w:val="20"/>
              </w:rPr>
              <w:t xml:space="preserve">, Zemgales prospekta ielas </w:t>
            </w:r>
            <w:r>
              <w:rPr>
                <w:sz w:val="20"/>
                <w:szCs w:val="20"/>
              </w:rPr>
              <w:t>posms</w:t>
            </w:r>
            <w:r w:rsidRPr="005E1B74">
              <w:rPr>
                <w:sz w:val="20"/>
                <w:szCs w:val="20"/>
              </w:rPr>
              <w:t xml:space="preserve">, Palīdzības ielas </w:t>
            </w:r>
            <w:r>
              <w:rPr>
                <w:sz w:val="20"/>
                <w:szCs w:val="20"/>
              </w:rPr>
              <w:t>posms</w:t>
            </w:r>
            <w:r w:rsidRPr="005E1B74">
              <w:rPr>
                <w:sz w:val="20"/>
                <w:szCs w:val="20"/>
              </w:rPr>
              <w:t xml:space="preserve">, Sporta ielas </w:t>
            </w:r>
            <w:r>
              <w:rPr>
                <w:sz w:val="20"/>
                <w:szCs w:val="20"/>
              </w:rPr>
              <w:t>posms</w:t>
            </w:r>
          </w:p>
        </w:tc>
        <w:tc>
          <w:tcPr>
            <w:tcW w:w="1090" w:type="pct"/>
            <w:vAlign w:val="center"/>
          </w:tcPr>
          <w:p w14:paraId="49699DE8" w14:textId="12A8CDCC" w:rsidR="00286F68" w:rsidRPr="009938DC" w:rsidRDefault="00EE49C5" w:rsidP="00CE20A8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Ielas, ietvju, zaļo zonu pārbūve, lietus ūdens kanalizācijas tīklu pārbūve, izbūve</w:t>
            </w:r>
          </w:p>
        </w:tc>
        <w:tc>
          <w:tcPr>
            <w:tcW w:w="624" w:type="pct"/>
          </w:tcPr>
          <w:p w14:paraId="149DF799" w14:textId="77777777" w:rsidR="00286F68" w:rsidRDefault="00286F68" w:rsidP="00EC24D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14:paraId="753A6101" w14:textId="77777777" w:rsidR="00EE49C5" w:rsidRDefault="00EE49C5" w:rsidP="00EC24D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14:paraId="670337C8" w14:textId="77777777" w:rsidR="00EE49C5" w:rsidRDefault="00EE49C5" w:rsidP="00EC24D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14:paraId="73DB9822" w14:textId="5BA86A4F" w:rsidR="00286F68" w:rsidRPr="009938DC" w:rsidRDefault="00286F68" w:rsidP="00EC24D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938DC">
              <w:rPr>
                <w:color w:val="000000"/>
                <w:sz w:val="20"/>
                <w:szCs w:val="20"/>
                <w:lang w:eastAsia="en-US"/>
              </w:rPr>
              <w:t>ha</w:t>
            </w:r>
          </w:p>
        </w:tc>
        <w:tc>
          <w:tcPr>
            <w:tcW w:w="682" w:type="pct"/>
            <w:vAlign w:val="center"/>
          </w:tcPr>
          <w:p w14:paraId="4A683BCC" w14:textId="7361283F" w:rsidR="00286F68" w:rsidRPr="009938DC" w:rsidRDefault="00503B7C" w:rsidP="00CE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7,86</w:t>
            </w:r>
          </w:p>
        </w:tc>
        <w:tc>
          <w:tcPr>
            <w:tcW w:w="643" w:type="pct"/>
            <w:vAlign w:val="center"/>
          </w:tcPr>
          <w:p w14:paraId="1BCAED3C" w14:textId="54E6C190" w:rsidR="00286F68" w:rsidRPr="009938DC" w:rsidRDefault="009E5220" w:rsidP="00CE20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286F68">
              <w:rPr>
                <w:sz w:val="20"/>
                <w:szCs w:val="20"/>
                <w:lang w:eastAsia="en-US"/>
              </w:rPr>
              <w:t xml:space="preserve"> nedēļu laikā no līguma noslēgšanas</w:t>
            </w:r>
          </w:p>
        </w:tc>
        <w:tc>
          <w:tcPr>
            <w:tcW w:w="643" w:type="pct"/>
            <w:vAlign w:val="center"/>
          </w:tcPr>
          <w:p w14:paraId="52FBCE65" w14:textId="73BFADC3" w:rsidR="00286F68" w:rsidRPr="009938DC" w:rsidRDefault="009E5220" w:rsidP="00CE20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BC5473">
              <w:rPr>
                <w:sz w:val="20"/>
                <w:szCs w:val="20"/>
                <w:lang w:eastAsia="en-US"/>
              </w:rPr>
              <w:t xml:space="preserve"> nedēļas</w:t>
            </w:r>
          </w:p>
        </w:tc>
      </w:tr>
    </w:tbl>
    <w:p w14:paraId="5DD77F1A" w14:textId="77777777" w:rsidR="00494F65" w:rsidRDefault="00494F65" w:rsidP="00494F65">
      <w:pPr>
        <w:ind w:right="50"/>
        <w:jc w:val="both"/>
        <w:rPr>
          <w:sz w:val="20"/>
          <w:szCs w:val="20"/>
        </w:rPr>
      </w:pPr>
    </w:p>
    <w:p w14:paraId="2F33F445" w14:textId="195AF5DE" w:rsidR="00494F65" w:rsidRDefault="00494F65" w:rsidP="00494F65">
      <w:pPr>
        <w:ind w:right="50"/>
        <w:jc w:val="both"/>
        <w:rPr>
          <w:sz w:val="20"/>
          <w:szCs w:val="20"/>
        </w:rPr>
      </w:pPr>
      <w:r w:rsidRPr="0077611A">
        <w:rPr>
          <w:sz w:val="20"/>
          <w:szCs w:val="20"/>
        </w:rPr>
        <w:t>*Uzmērāmā platība ir norādīta aptuven</w:t>
      </w:r>
      <w:r w:rsidR="0035021A">
        <w:rPr>
          <w:sz w:val="20"/>
          <w:szCs w:val="20"/>
        </w:rPr>
        <w:t>a</w:t>
      </w:r>
      <w:r w:rsidRPr="0077611A">
        <w:rPr>
          <w:sz w:val="20"/>
          <w:szCs w:val="20"/>
        </w:rPr>
        <w:t>. Samaksa tiks veikta par faktiski uzmērīto platību, ņemot vērā vienas mērvienības cenu par konkrēto objektu.</w:t>
      </w:r>
    </w:p>
    <w:p w14:paraId="571B62F3" w14:textId="77777777" w:rsidR="00494F65" w:rsidRPr="0077611A" w:rsidRDefault="00494F65" w:rsidP="00494F65">
      <w:pPr>
        <w:tabs>
          <w:tab w:val="left" w:pos="284"/>
        </w:tabs>
        <w:rPr>
          <w:b/>
          <w:iCs/>
        </w:rPr>
      </w:pPr>
    </w:p>
    <w:p w14:paraId="50AFDFC4" w14:textId="77777777" w:rsidR="00494F65" w:rsidRPr="0077611A" w:rsidRDefault="00494F65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  <w:rPr>
          <w:b/>
          <w:iCs/>
        </w:rPr>
      </w:pPr>
      <w:r w:rsidRPr="0077611A">
        <w:rPr>
          <w:b/>
          <w:iCs/>
        </w:rPr>
        <w:t>Prasības topogrāfiskajai uzmērīšanai</w:t>
      </w:r>
      <w:bookmarkStart w:id="0" w:name="_Toc185008517"/>
    </w:p>
    <w:bookmarkEnd w:id="0"/>
    <w:p w14:paraId="126CE6A6" w14:textId="0E94D61B" w:rsidR="00494F65" w:rsidRPr="0077611A" w:rsidRDefault="00494F65" w:rsidP="00494F65">
      <w:pPr>
        <w:numPr>
          <w:ilvl w:val="1"/>
          <w:numId w:val="2"/>
        </w:numPr>
        <w:ind w:left="567" w:right="50"/>
        <w:jc w:val="both"/>
      </w:pPr>
      <w:r w:rsidRPr="0077611A">
        <w:t>Izpildītājs:</w:t>
      </w:r>
    </w:p>
    <w:p w14:paraId="76D9394E" w14:textId="24E0226B" w:rsidR="00494F65" w:rsidRPr="0012116E" w:rsidRDefault="00494F65" w:rsidP="0012116E">
      <w:pPr>
        <w:pStyle w:val="ListParagraph"/>
        <w:numPr>
          <w:ilvl w:val="2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116E">
        <w:rPr>
          <w:bCs/>
          <w:iCs/>
        </w:rPr>
        <w:t>Veic topogrāfisko uzmērīšanu un topogrāfisko plānu sagatavošanu un saskaņošanu M 1:500 atbilstoši 2012. gada 24. aprīļa Ministru kabineta noteikumiem Nr.281 “Augstas detalizācijas topogrāfiskās informācijas un tās centrālās datubāzes noteikumi”</w:t>
      </w:r>
      <w:r w:rsidR="0052719F" w:rsidRPr="0012116E">
        <w:rPr>
          <w:bCs/>
          <w:iCs/>
        </w:rPr>
        <w:t xml:space="preserve">, </w:t>
      </w:r>
      <w:r w:rsidR="0052719F" w:rsidRPr="0012116E">
        <w:rPr>
          <w:rFonts w:eastAsiaTheme="minorHAnsi"/>
          <w:lang w:eastAsia="en-US"/>
        </w:rPr>
        <w:t>Jelgavas pilsētas pašvaldības 2020.</w:t>
      </w:r>
      <w:r w:rsidR="009B1601" w:rsidRPr="0012116E">
        <w:rPr>
          <w:rFonts w:eastAsiaTheme="minorHAnsi"/>
          <w:lang w:eastAsia="en-US"/>
        </w:rPr>
        <w:t> </w:t>
      </w:r>
      <w:r w:rsidR="0052719F" w:rsidRPr="0012116E">
        <w:rPr>
          <w:rFonts w:eastAsiaTheme="minorHAnsi"/>
          <w:lang w:eastAsia="en-US"/>
        </w:rPr>
        <w:t>gada 24.</w:t>
      </w:r>
      <w:r w:rsidR="009B1601" w:rsidRPr="0012116E">
        <w:rPr>
          <w:rFonts w:eastAsiaTheme="minorHAnsi"/>
          <w:lang w:eastAsia="en-US"/>
        </w:rPr>
        <w:t> </w:t>
      </w:r>
      <w:r w:rsidR="0052719F" w:rsidRPr="0012116E">
        <w:rPr>
          <w:rFonts w:eastAsiaTheme="minorHAnsi"/>
          <w:lang w:eastAsia="en-US"/>
        </w:rPr>
        <w:t>septembra</w:t>
      </w:r>
      <w:r w:rsidR="009B1601" w:rsidRPr="0012116E">
        <w:rPr>
          <w:rFonts w:eastAsiaTheme="minorHAnsi"/>
          <w:lang w:eastAsia="en-US"/>
        </w:rPr>
        <w:t xml:space="preserve"> </w:t>
      </w:r>
      <w:r w:rsidR="0052719F" w:rsidRPr="0012116E">
        <w:rPr>
          <w:rFonts w:eastAsiaTheme="minorHAnsi"/>
          <w:lang w:eastAsia="en-US"/>
        </w:rPr>
        <w:t>saistošajiem noteikumiem Nr. 20-31 “Par augstas detalizācijas topogrāfiskās</w:t>
      </w:r>
      <w:r w:rsidR="009B1601" w:rsidRPr="0012116E">
        <w:rPr>
          <w:rFonts w:eastAsiaTheme="minorHAnsi"/>
          <w:lang w:eastAsia="en-US"/>
        </w:rPr>
        <w:t xml:space="preserve"> </w:t>
      </w:r>
      <w:r w:rsidR="0052719F" w:rsidRPr="0012116E">
        <w:rPr>
          <w:rFonts w:eastAsiaTheme="minorHAnsi"/>
          <w:lang w:eastAsia="en-US"/>
        </w:rPr>
        <w:t>informācijas aprites kārtīb</w:t>
      </w:r>
      <w:r w:rsidR="001801A0">
        <w:rPr>
          <w:rFonts w:eastAsiaTheme="minorHAnsi"/>
          <w:lang w:eastAsia="en-US"/>
        </w:rPr>
        <w:t>u Jelgavas pilsētā” un Tehnisko specifikāciju</w:t>
      </w:r>
      <w:r w:rsidR="0052719F" w:rsidRPr="0012116E">
        <w:rPr>
          <w:rFonts w:eastAsiaTheme="minorHAnsi"/>
          <w:lang w:eastAsia="en-US"/>
        </w:rPr>
        <w:t xml:space="preserve"> prasībām.</w:t>
      </w:r>
    </w:p>
    <w:p w14:paraId="06785EB9" w14:textId="18402633" w:rsidR="00494F65" w:rsidRDefault="003258D9" w:rsidP="0012116E">
      <w:pPr>
        <w:pStyle w:val="ListParagraph"/>
        <w:numPr>
          <w:ilvl w:val="2"/>
          <w:numId w:val="2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D</w:t>
      </w:r>
      <w:r w:rsidRPr="0077611A">
        <w:rPr>
          <w:bCs/>
          <w:iCs/>
        </w:rPr>
        <w:t xml:space="preserve">arba gaitā radušos jautājumus </w:t>
      </w:r>
      <w:r>
        <w:rPr>
          <w:bCs/>
          <w:iCs/>
        </w:rPr>
        <w:t>s</w:t>
      </w:r>
      <w:r w:rsidR="00494F65" w:rsidRPr="0077611A">
        <w:rPr>
          <w:bCs/>
          <w:iCs/>
        </w:rPr>
        <w:t>askaņo ar Pasūtītāja pilnvaroto pārstāv</w:t>
      </w:r>
      <w:r>
        <w:rPr>
          <w:bCs/>
          <w:iCs/>
        </w:rPr>
        <w:t>i</w:t>
      </w:r>
      <w:r w:rsidR="00494F65" w:rsidRPr="0077611A">
        <w:rPr>
          <w:bCs/>
          <w:iCs/>
        </w:rPr>
        <w:t>.</w:t>
      </w:r>
    </w:p>
    <w:p w14:paraId="1AF0DBD5" w14:textId="77777777" w:rsidR="0035021A" w:rsidRPr="000F437C" w:rsidRDefault="0035021A" w:rsidP="0035021A">
      <w:pPr>
        <w:numPr>
          <w:ilvl w:val="2"/>
          <w:numId w:val="2"/>
        </w:numPr>
        <w:autoSpaceDE w:val="0"/>
        <w:autoSpaceDN w:val="0"/>
        <w:adjustRightInd w:val="0"/>
        <w:ind w:left="1418" w:right="50"/>
        <w:jc w:val="both"/>
        <w:rPr>
          <w:rFonts w:eastAsiaTheme="minorHAnsi"/>
          <w:lang w:eastAsia="en-US"/>
        </w:rPr>
      </w:pPr>
      <w:r w:rsidRPr="000F437C">
        <w:rPr>
          <w:rFonts w:eastAsiaTheme="minorHAnsi"/>
          <w:lang w:eastAsia="en-US"/>
        </w:rPr>
        <w:t xml:space="preserve">Apkopo un iesniedz Pasūtītājam ar visām nepieciešamajām institūcijām saskaņotu topogrāfisko plānu (M 1:500) vienā failā </w:t>
      </w:r>
      <w:proofErr w:type="spellStart"/>
      <w:r w:rsidRPr="000F437C">
        <w:rPr>
          <w:rFonts w:eastAsiaTheme="minorHAnsi"/>
          <w:lang w:eastAsia="en-US"/>
        </w:rPr>
        <w:t>MicroStation</w:t>
      </w:r>
      <w:proofErr w:type="spellEnd"/>
      <w:r w:rsidRPr="000F437C">
        <w:rPr>
          <w:rFonts w:eastAsiaTheme="minorHAnsi"/>
          <w:lang w:eastAsia="en-US"/>
        </w:rPr>
        <w:t xml:space="preserve"> vai </w:t>
      </w:r>
      <w:proofErr w:type="spellStart"/>
      <w:r w:rsidRPr="000F437C">
        <w:rPr>
          <w:rFonts w:eastAsiaTheme="minorHAnsi"/>
          <w:lang w:eastAsia="en-US"/>
        </w:rPr>
        <w:t>AutoCad</w:t>
      </w:r>
      <w:proofErr w:type="spellEnd"/>
      <w:r w:rsidRPr="000F437C">
        <w:rPr>
          <w:rFonts w:eastAsiaTheme="minorHAnsi"/>
          <w:lang w:eastAsia="en-US"/>
        </w:rPr>
        <w:t xml:space="preserve"> programmas vidē, iesūtot elektroniski uz Pasūtītāja norādīto kontaktpersonas e-pastu.</w:t>
      </w:r>
    </w:p>
    <w:p w14:paraId="3B6F2C0D" w14:textId="78C28A4C" w:rsidR="0035021A" w:rsidRPr="0035021A" w:rsidRDefault="0035021A" w:rsidP="0035021A">
      <w:pPr>
        <w:pStyle w:val="Heading1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rPr>
          <w:b w:val="0"/>
          <w:bCs w:val="0"/>
          <w:szCs w:val="24"/>
        </w:rPr>
      </w:pPr>
      <w:r w:rsidRPr="0035021A">
        <w:rPr>
          <w:b w:val="0"/>
          <w:bCs w:val="0"/>
        </w:rPr>
        <w:t>Pakalpojuma izpilde tiks veikta uz līguma pamata, kuru noslēgs Pasūtītājs un Izpildītājs, kas ir atbildīgs par jebkādu apakšuzņēmēju piesaistīšanu un par konsultācijām ar jebkuru citu uzņēmumu, institūciju vai ekspertiem.</w:t>
      </w:r>
    </w:p>
    <w:p w14:paraId="0FBD4FD2" w14:textId="012D219D" w:rsidR="0035021A" w:rsidRPr="0035021A" w:rsidRDefault="0035021A" w:rsidP="0035021A">
      <w:pPr>
        <w:pStyle w:val="Heading1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rPr>
          <w:b w:val="0"/>
          <w:bCs w:val="0"/>
          <w:szCs w:val="24"/>
        </w:rPr>
      </w:pPr>
      <w:r w:rsidRPr="0035021A">
        <w:rPr>
          <w:b w:val="0"/>
          <w:bCs w:val="0"/>
        </w:rPr>
        <w:t xml:space="preserve">Apmaksa tiek veikta par faktiski uzmērīto platību, piemērojot vienības cenu attiecīgajiem objektiem. </w:t>
      </w:r>
    </w:p>
    <w:p w14:paraId="1D06BC1C" w14:textId="77777777" w:rsidR="008B3DB7" w:rsidRDefault="008B3DB7" w:rsidP="008B3DB7">
      <w:pPr>
        <w:tabs>
          <w:tab w:val="num" w:pos="450"/>
          <w:tab w:val="num" w:pos="1077"/>
        </w:tabs>
        <w:ind w:right="50"/>
        <w:jc w:val="both"/>
      </w:pPr>
    </w:p>
    <w:p w14:paraId="7D840F1F" w14:textId="77777777" w:rsidR="008B3DB7" w:rsidRDefault="008B3DB7" w:rsidP="008B3DB7">
      <w:pPr>
        <w:tabs>
          <w:tab w:val="num" w:pos="450"/>
          <w:tab w:val="num" w:pos="1077"/>
        </w:tabs>
        <w:ind w:right="50"/>
        <w:jc w:val="both"/>
      </w:pPr>
    </w:p>
    <w:p w14:paraId="2B01D1F4" w14:textId="77777777" w:rsidR="00787A90" w:rsidRDefault="00787A90" w:rsidP="008B3DB7">
      <w:pPr>
        <w:tabs>
          <w:tab w:val="num" w:pos="450"/>
          <w:tab w:val="num" w:pos="1077"/>
        </w:tabs>
        <w:ind w:right="50"/>
        <w:jc w:val="both"/>
      </w:pPr>
    </w:p>
    <w:p w14:paraId="3473FD18" w14:textId="77777777" w:rsidR="00787A90" w:rsidRDefault="00787A90" w:rsidP="008B3DB7">
      <w:pPr>
        <w:tabs>
          <w:tab w:val="num" w:pos="450"/>
          <w:tab w:val="num" w:pos="1077"/>
        </w:tabs>
        <w:ind w:right="50"/>
        <w:jc w:val="both"/>
      </w:pPr>
    </w:p>
    <w:p w14:paraId="16D58548" w14:textId="451C08C4" w:rsidR="00494F65" w:rsidRPr="00503B7C" w:rsidRDefault="00CE268A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</w:pPr>
      <w:r w:rsidRPr="00503B7C">
        <w:rPr>
          <w:b/>
          <w:bCs/>
        </w:rPr>
        <w:t>Objekta</w:t>
      </w:r>
      <w:r w:rsidR="0067348F" w:rsidRPr="00503B7C">
        <w:rPr>
          <w:b/>
          <w:bCs/>
        </w:rPr>
        <w:t xml:space="preserve"> atrašanās vieta</w:t>
      </w:r>
      <w:r w:rsidR="008B3DB7" w:rsidRPr="00503B7C">
        <w:rPr>
          <w:b/>
          <w:bCs/>
        </w:rPr>
        <w:t>s</w:t>
      </w:r>
      <w:r w:rsidR="00787A90">
        <w:rPr>
          <w:b/>
          <w:bCs/>
        </w:rPr>
        <w:t xml:space="preserve"> shēma</w:t>
      </w:r>
    </w:p>
    <w:p w14:paraId="43A729B1" w14:textId="7EF74057" w:rsidR="0012116E" w:rsidRDefault="0012116E" w:rsidP="00494F65">
      <w:pPr>
        <w:jc w:val="center"/>
      </w:pPr>
    </w:p>
    <w:p w14:paraId="31AA47B4" w14:textId="36884E17" w:rsidR="0012116E" w:rsidRPr="0012116E" w:rsidRDefault="0012116E" w:rsidP="0012116E">
      <w:pPr>
        <w:jc w:val="right"/>
        <w:rPr>
          <w:i/>
          <w:iCs/>
        </w:rPr>
      </w:pPr>
      <w:r w:rsidRPr="0012116E">
        <w:rPr>
          <w:i/>
          <w:iCs/>
        </w:rPr>
        <w:t>1.attēls</w:t>
      </w:r>
    </w:p>
    <w:p w14:paraId="36F7A3FF" w14:textId="262895AF" w:rsidR="0012116E" w:rsidRDefault="0012116E" w:rsidP="0012116E">
      <w:pPr>
        <w:jc w:val="center"/>
        <w:rPr>
          <w:i/>
          <w:iCs/>
        </w:rPr>
      </w:pPr>
    </w:p>
    <w:p w14:paraId="7E031F6E" w14:textId="5570FF76" w:rsidR="0012116E" w:rsidRDefault="00503B7C" w:rsidP="0012116E">
      <w:pPr>
        <w:jc w:val="center"/>
        <w:rPr>
          <w:i/>
          <w:iCs/>
        </w:rPr>
      </w:pPr>
      <w:r>
        <w:rPr>
          <w:caps/>
          <w:noProof/>
        </w:rPr>
        <w:drawing>
          <wp:inline distT="0" distB="0" distL="0" distR="0" wp14:anchorId="6B053C7D" wp14:editId="42EE7375">
            <wp:extent cx="6115050" cy="6115050"/>
            <wp:effectExtent l="0" t="0" r="0" b="0"/>
            <wp:docPr id="368785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D24DE" w14:textId="5D1C18A3" w:rsidR="0012116E" w:rsidRDefault="0012116E" w:rsidP="0012116E">
      <w:pPr>
        <w:jc w:val="center"/>
        <w:rPr>
          <w:i/>
          <w:iCs/>
        </w:rPr>
      </w:pPr>
    </w:p>
    <w:p w14:paraId="5BCAA750" w14:textId="77777777" w:rsidR="00494F65" w:rsidRDefault="00494F65" w:rsidP="00494F65">
      <w:pPr>
        <w:jc w:val="right"/>
        <w:rPr>
          <w:i/>
          <w:iCs/>
        </w:rPr>
      </w:pPr>
    </w:p>
    <w:p w14:paraId="3E6A54E7" w14:textId="77777777" w:rsidR="00494F65" w:rsidRDefault="00494F65" w:rsidP="00494F65">
      <w:pPr>
        <w:jc w:val="right"/>
        <w:rPr>
          <w:i/>
          <w:iCs/>
        </w:rPr>
      </w:pPr>
    </w:p>
    <w:p w14:paraId="78BE8438" w14:textId="2207D879" w:rsidR="00494F65" w:rsidRPr="00A06C22" w:rsidRDefault="00494F65" w:rsidP="00494F65">
      <w:pPr>
        <w:tabs>
          <w:tab w:val="left" w:pos="709"/>
        </w:tabs>
      </w:pPr>
      <w:r w:rsidRPr="00A06C22">
        <w:t>Sagatavoja</w:t>
      </w:r>
      <w:r w:rsidR="00485559" w:rsidRPr="00A06C22">
        <w:t>:</w:t>
      </w:r>
      <w:r w:rsidRPr="00A06C22">
        <w:t xml:space="preserve"> </w:t>
      </w:r>
      <w:r w:rsidR="0052719F" w:rsidRPr="00A06C22">
        <w:t>p</w:t>
      </w:r>
      <w:r w:rsidRPr="00A06C22">
        <w:t>rojekt</w:t>
      </w:r>
      <w:r w:rsidR="0012116E" w:rsidRPr="00A06C22">
        <w:t>u</w:t>
      </w:r>
      <w:r w:rsidRPr="00A06C22">
        <w:t xml:space="preserve"> vadītāja </w:t>
      </w:r>
      <w:r w:rsidR="008B3DB7">
        <w:t>K</w:t>
      </w:r>
      <w:r w:rsidR="0012116E" w:rsidRPr="00A06C22">
        <w:t xml:space="preserve">. </w:t>
      </w:r>
      <w:r w:rsidR="008B3DB7">
        <w:t>Vuškārniece</w:t>
      </w:r>
      <w:r w:rsidRPr="00A06C22">
        <w:t xml:space="preserve"> </w:t>
      </w:r>
    </w:p>
    <w:sectPr w:rsidR="00494F65" w:rsidRPr="00A06C22" w:rsidSect="002F14E0">
      <w:pgSz w:w="11906" w:h="16838"/>
      <w:pgMar w:top="851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703E"/>
    <w:multiLevelType w:val="multilevel"/>
    <w:tmpl w:val="0D18A6A0"/>
    <w:lvl w:ilvl="0">
      <w:start w:val="1"/>
      <w:numFmt w:val="decimal"/>
      <w:pStyle w:val="Heading1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" w15:restartNumberingAfterBreak="0">
    <w:nsid w:val="6E01788A"/>
    <w:multiLevelType w:val="multilevel"/>
    <w:tmpl w:val="66B0FC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992991">
    <w:abstractNumId w:val="0"/>
  </w:num>
  <w:num w:numId="2" w16cid:durableId="182985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668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7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0AA"/>
    <w:rsid w:val="00055105"/>
    <w:rsid w:val="000A3044"/>
    <w:rsid w:val="000F437C"/>
    <w:rsid w:val="001011D0"/>
    <w:rsid w:val="0012116E"/>
    <w:rsid w:val="00156653"/>
    <w:rsid w:val="001801A0"/>
    <w:rsid w:val="001C6B72"/>
    <w:rsid w:val="00267E56"/>
    <w:rsid w:val="00286F68"/>
    <w:rsid w:val="002F0C31"/>
    <w:rsid w:val="002F14E0"/>
    <w:rsid w:val="003258D9"/>
    <w:rsid w:val="0035021A"/>
    <w:rsid w:val="00485559"/>
    <w:rsid w:val="00494F65"/>
    <w:rsid w:val="00503B7C"/>
    <w:rsid w:val="00514463"/>
    <w:rsid w:val="0052719F"/>
    <w:rsid w:val="005C2E1B"/>
    <w:rsid w:val="005E1B74"/>
    <w:rsid w:val="005E30AA"/>
    <w:rsid w:val="0067348F"/>
    <w:rsid w:val="006E3D4A"/>
    <w:rsid w:val="00787A90"/>
    <w:rsid w:val="007E2357"/>
    <w:rsid w:val="00881070"/>
    <w:rsid w:val="008A148D"/>
    <w:rsid w:val="008B3DB7"/>
    <w:rsid w:val="009B1601"/>
    <w:rsid w:val="009E5220"/>
    <w:rsid w:val="00A06C22"/>
    <w:rsid w:val="00B22743"/>
    <w:rsid w:val="00B45295"/>
    <w:rsid w:val="00BC5473"/>
    <w:rsid w:val="00BE184B"/>
    <w:rsid w:val="00C112BA"/>
    <w:rsid w:val="00C1728E"/>
    <w:rsid w:val="00CC2045"/>
    <w:rsid w:val="00CE268A"/>
    <w:rsid w:val="00D0258E"/>
    <w:rsid w:val="00DB3AB0"/>
    <w:rsid w:val="00EC24DF"/>
    <w:rsid w:val="00ED3546"/>
    <w:rsid w:val="00EE49C5"/>
    <w:rsid w:val="00F65BCF"/>
    <w:rsid w:val="00F9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D7AB"/>
  <w15:docId w15:val="{0BD81D60-81E9-400F-94E0-D3189A3E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F65"/>
    <w:pPr>
      <w:keepNext/>
      <w:numPr>
        <w:numId w:val="1"/>
      </w:numPr>
      <w:spacing w:before="240" w:after="60"/>
      <w:jc w:val="both"/>
      <w:outlineLvl w:val="0"/>
    </w:pPr>
    <w:rPr>
      <w:b/>
      <w:bCs/>
      <w:kern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94F65"/>
    <w:rPr>
      <w:rFonts w:ascii="Times New Roman" w:eastAsia="Times New Roman" w:hAnsi="Times New Roman" w:cs="Times New Roman"/>
      <w:b/>
      <w:bCs/>
      <w:kern w:val="32"/>
      <w:sz w:val="24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3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48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48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8F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C1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12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Dugnese</dc:creator>
  <cp:lastModifiedBy>Līga Brūvere</cp:lastModifiedBy>
  <cp:revision>13</cp:revision>
  <dcterms:created xsi:type="dcterms:W3CDTF">2025-06-09T06:38:00Z</dcterms:created>
  <dcterms:modified xsi:type="dcterms:W3CDTF">2026-04-16T06:20:00Z</dcterms:modified>
</cp:coreProperties>
</file>